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05484" w14:textId="25F4D5B1" w:rsidR="00FC0226" w:rsidRPr="00EC51E5" w:rsidRDefault="00FC0226" w:rsidP="00EC51E5">
      <w:pPr>
        <w:jc w:val="center"/>
        <w:rPr>
          <w:rFonts w:ascii="UD デジタル 教科書体 NK-R" w:eastAsia="UD デジタル 教科書体 NK-R"/>
          <w:sz w:val="32"/>
          <w:szCs w:val="36"/>
        </w:rPr>
      </w:pPr>
      <w:r w:rsidRPr="00FC0226">
        <w:rPr>
          <w:rFonts w:ascii="UD デジタル 教科書体 NK-R" w:eastAsia="UD デジタル 教科書体 NK-R" w:hint="eastAsia"/>
          <w:sz w:val="32"/>
          <w:szCs w:val="36"/>
        </w:rPr>
        <w:t>ほっぷ相談室　利用申込書</w:t>
      </w:r>
    </w:p>
    <w:p w14:paraId="77512C37" w14:textId="29B5BD1F" w:rsidR="00FC0226" w:rsidRDefault="00FC0226" w:rsidP="00016705">
      <w:pPr>
        <w:jc w:val="right"/>
        <w:rPr>
          <w:rFonts w:ascii="UD デジタル 教科書体 NK-R" w:eastAsia="UD デジタル 教科書体 NK-R"/>
          <w:sz w:val="24"/>
          <w:szCs w:val="28"/>
          <w:u w:val="single"/>
        </w:rPr>
      </w:pPr>
      <w:r w:rsidRPr="00FC0226">
        <w:rPr>
          <w:rFonts w:ascii="UD デジタル 教科書体 NK-R" w:eastAsia="UD デジタル 教科書体 NK-R" w:hint="eastAsia"/>
          <w:sz w:val="24"/>
          <w:szCs w:val="28"/>
          <w:u w:val="single"/>
        </w:rPr>
        <w:t>申込日：　　　　　　年　　　　　　月　　　　　　日</w:t>
      </w:r>
    </w:p>
    <w:p w14:paraId="49FF950B" w14:textId="77777777" w:rsidR="00EC51E5" w:rsidRPr="00EC51E5" w:rsidRDefault="00EC51E5" w:rsidP="00016705">
      <w:pPr>
        <w:jc w:val="right"/>
        <w:rPr>
          <w:rFonts w:ascii="UD デジタル 教科書体 NK-R" w:eastAsia="UD デジタル 教科書体 NK-R"/>
          <w:u w:val="single"/>
        </w:rPr>
      </w:pPr>
    </w:p>
    <w:p w14:paraId="150530D9" w14:textId="371F353F" w:rsidR="00FC0226" w:rsidRPr="00016705" w:rsidRDefault="00016705" w:rsidP="00016705">
      <w:pPr>
        <w:jc w:val="left"/>
        <w:rPr>
          <w:rFonts w:ascii="UD デジタル 教科書体 NK-R" w:eastAsia="UD デジタル 教科書体 NK-R"/>
        </w:rPr>
      </w:pPr>
      <w:r w:rsidRPr="00016705">
        <w:rPr>
          <w:rFonts w:ascii="UD デジタル 教科書体 NK-R" w:eastAsia="UD デジタル 教科書体 NK-R" w:hint="eastAsia"/>
        </w:rPr>
        <w:t>※当日の活動に参加される</w:t>
      </w:r>
      <w:r>
        <w:rPr>
          <w:rFonts w:ascii="UD デジタル 教科書体 NK-R" w:eastAsia="UD デジタル 教科書体 NK-R" w:hint="eastAsia"/>
        </w:rPr>
        <w:t>方の</w:t>
      </w:r>
      <w:r w:rsidRPr="00016705">
        <w:rPr>
          <w:rFonts w:ascii="UD デジタル 教科書体 NK-R" w:eastAsia="UD デジタル 教科書体 NK-R" w:hint="eastAsia"/>
        </w:rPr>
        <w:t>氏名</w:t>
      </w:r>
      <w:r>
        <w:rPr>
          <w:rFonts w:ascii="UD デジタル 教科書体 NK-R" w:eastAsia="UD デジタル 教科書体 NK-R" w:hint="eastAsia"/>
        </w:rPr>
        <w:t>と電話番号</w:t>
      </w:r>
      <w:r w:rsidRPr="00016705">
        <w:rPr>
          <w:rFonts w:ascii="UD デジタル 教科書体 NK-R" w:eastAsia="UD デジタル 教科書体 NK-R" w:hint="eastAsia"/>
        </w:rPr>
        <w:t>をご記入く</w:t>
      </w:r>
      <w:r>
        <w:rPr>
          <w:rFonts w:ascii="UD デジタル 教科書体 NK-R" w:eastAsia="UD デジタル 教科書体 NK-R" w:hint="eastAsia"/>
        </w:rPr>
        <w:t>ださい。</w:t>
      </w:r>
    </w:p>
    <w:tbl>
      <w:tblPr>
        <w:tblStyle w:val="a3"/>
        <w:tblW w:w="0" w:type="auto"/>
        <w:tblLook w:val="04A0" w:firstRow="1" w:lastRow="0" w:firstColumn="1" w:lastColumn="0" w:noHBand="0" w:noVBand="1"/>
      </w:tblPr>
      <w:tblGrid>
        <w:gridCol w:w="988"/>
        <w:gridCol w:w="2268"/>
        <w:gridCol w:w="5238"/>
      </w:tblGrid>
      <w:tr w:rsidR="00FC0226" w14:paraId="2861E395" w14:textId="77777777" w:rsidTr="00DF5A61">
        <w:tc>
          <w:tcPr>
            <w:tcW w:w="988" w:type="dxa"/>
            <w:vMerge w:val="restart"/>
            <w:textDirection w:val="tbRlV"/>
            <w:vAlign w:val="center"/>
          </w:tcPr>
          <w:p w14:paraId="1B1216D7" w14:textId="3E0D2EF8" w:rsidR="00FC0226" w:rsidRPr="00FC0226" w:rsidRDefault="00FC0226" w:rsidP="00DF5A61">
            <w:pPr>
              <w:ind w:left="113" w:right="113"/>
              <w:jc w:val="center"/>
              <w:rPr>
                <w:rFonts w:ascii="UD デジタル 教科書体 NK-R" w:eastAsia="UD デジタル 教科書体 NK-R"/>
                <w:sz w:val="28"/>
                <w:szCs w:val="32"/>
              </w:rPr>
            </w:pPr>
            <w:r w:rsidRPr="00FC0226">
              <w:rPr>
                <w:rFonts w:ascii="UD デジタル 教科書体 NK-R" w:eastAsia="UD デジタル 教科書体 NK-R" w:hint="eastAsia"/>
                <w:sz w:val="28"/>
                <w:szCs w:val="32"/>
              </w:rPr>
              <w:t>申込者</w:t>
            </w:r>
          </w:p>
        </w:tc>
        <w:tc>
          <w:tcPr>
            <w:tcW w:w="2268" w:type="dxa"/>
          </w:tcPr>
          <w:p w14:paraId="2002E709" w14:textId="6F157685" w:rsidR="00FC0226" w:rsidRPr="00DF5A61" w:rsidRDefault="00016705" w:rsidP="00FC0226">
            <w:pPr>
              <w:jc w:val="left"/>
              <w:rPr>
                <w:rFonts w:ascii="UD デジタル 教科書体 NK-R" w:eastAsia="UD デジタル 教科書体 NK-R"/>
                <w:sz w:val="24"/>
                <w:szCs w:val="28"/>
              </w:rPr>
            </w:pPr>
            <w:r w:rsidRPr="00DF5A61">
              <w:rPr>
                <w:rFonts w:ascii="UD デジタル 教科書体 NK-R" w:eastAsia="UD デジタル 教科書体 NK-R" w:hint="eastAsia"/>
                <w:sz w:val="24"/>
                <w:szCs w:val="28"/>
              </w:rPr>
              <w:t>親の会・サークル名</w:t>
            </w:r>
          </w:p>
        </w:tc>
        <w:tc>
          <w:tcPr>
            <w:tcW w:w="5238" w:type="dxa"/>
          </w:tcPr>
          <w:p w14:paraId="2A660F33" w14:textId="77777777" w:rsidR="00FC0226" w:rsidRPr="00FC0226" w:rsidRDefault="00FC0226" w:rsidP="00FC0226">
            <w:pPr>
              <w:jc w:val="left"/>
              <w:rPr>
                <w:rFonts w:ascii="UD デジタル 教科書体 NK-R" w:eastAsia="UD デジタル 教科書体 NK-R"/>
                <w:sz w:val="28"/>
                <w:szCs w:val="32"/>
              </w:rPr>
            </w:pPr>
          </w:p>
        </w:tc>
      </w:tr>
      <w:tr w:rsidR="00FC0226" w14:paraId="678C628C" w14:textId="77777777" w:rsidTr="00DF5A61">
        <w:tc>
          <w:tcPr>
            <w:tcW w:w="988" w:type="dxa"/>
            <w:vMerge/>
          </w:tcPr>
          <w:p w14:paraId="4E648C9E" w14:textId="77777777" w:rsidR="00FC0226" w:rsidRPr="00FC0226" w:rsidRDefault="00FC0226" w:rsidP="00FC0226">
            <w:pPr>
              <w:jc w:val="left"/>
              <w:rPr>
                <w:rFonts w:ascii="UD デジタル 教科書体 NK-R" w:eastAsia="UD デジタル 教科書体 NK-R"/>
                <w:sz w:val="28"/>
                <w:szCs w:val="32"/>
              </w:rPr>
            </w:pPr>
          </w:p>
        </w:tc>
        <w:tc>
          <w:tcPr>
            <w:tcW w:w="2268" w:type="dxa"/>
          </w:tcPr>
          <w:p w14:paraId="027359CD" w14:textId="64EB93DE" w:rsidR="00FC0226" w:rsidRPr="00DF5A61" w:rsidRDefault="00016705" w:rsidP="00FC0226">
            <w:pPr>
              <w:jc w:val="left"/>
              <w:rPr>
                <w:rFonts w:ascii="UD デジタル 教科書体 NK-R" w:eastAsia="UD デジタル 教科書体 NK-R"/>
                <w:sz w:val="24"/>
                <w:szCs w:val="28"/>
              </w:rPr>
            </w:pPr>
            <w:r>
              <w:rPr>
                <w:rFonts w:ascii="UD デジタル 教科書体 NK-R" w:eastAsia="UD デジタル 教科書体 NK-R" w:hint="eastAsia"/>
                <w:sz w:val="24"/>
                <w:szCs w:val="28"/>
              </w:rPr>
              <w:t>代表者氏名</w:t>
            </w:r>
          </w:p>
        </w:tc>
        <w:tc>
          <w:tcPr>
            <w:tcW w:w="5238" w:type="dxa"/>
          </w:tcPr>
          <w:p w14:paraId="1E48BD21" w14:textId="77777777" w:rsidR="00FC0226" w:rsidRPr="00FC0226" w:rsidRDefault="00FC0226" w:rsidP="00FC0226">
            <w:pPr>
              <w:jc w:val="left"/>
              <w:rPr>
                <w:rFonts w:ascii="UD デジタル 教科書体 NK-R" w:eastAsia="UD デジタル 教科書体 NK-R"/>
                <w:sz w:val="28"/>
                <w:szCs w:val="32"/>
              </w:rPr>
            </w:pPr>
          </w:p>
        </w:tc>
      </w:tr>
      <w:tr w:rsidR="00FC0226" w14:paraId="34B7E3FE" w14:textId="77777777" w:rsidTr="00DF5A61">
        <w:tc>
          <w:tcPr>
            <w:tcW w:w="988" w:type="dxa"/>
            <w:vMerge/>
          </w:tcPr>
          <w:p w14:paraId="0FAD7140" w14:textId="77777777" w:rsidR="00FC0226" w:rsidRPr="00FC0226" w:rsidRDefault="00FC0226" w:rsidP="00FC0226">
            <w:pPr>
              <w:jc w:val="left"/>
              <w:rPr>
                <w:rFonts w:ascii="UD デジタル 教科書体 NK-R" w:eastAsia="UD デジタル 教科書体 NK-R"/>
                <w:sz w:val="28"/>
                <w:szCs w:val="32"/>
              </w:rPr>
            </w:pPr>
          </w:p>
        </w:tc>
        <w:tc>
          <w:tcPr>
            <w:tcW w:w="2268" w:type="dxa"/>
          </w:tcPr>
          <w:p w14:paraId="0BDE564E" w14:textId="33ACD827" w:rsidR="00FC0226" w:rsidRPr="00DF5A61" w:rsidRDefault="00FC0226" w:rsidP="00FC0226">
            <w:pPr>
              <w:jc w:val="left"/>
              <w:rPr>
                <w:rFonts w:ascii="UD デジタル 教科書体 NK-R" w:eastAsia="UD デジタル 教科書体 NK-R"/>
                <w:sz w:val="24"/>
                <w:szCs w:val="28"/>
              </w:rPr>
            </w:pPr>
            <w:r w:rsidRPr="00DF5A61">
              <w:rPr>
                <w:rFonts w:ascii="UD デジタル 教科書体 NK-R" w:eastAsia="UD デジタル 教科書体 NK-R" w:hint="eastAsia"/>
                <w:sz w:val="24"/>
                <w:szCs w:val="28"/>
              </w:rPr>
              <w:t>電話番号</w:t>
            </w:r>
          </w:p>
        </w:tc>
        <w:tc>
          <w:tcPr>
            <w:tcW w:w="5238" w:type="dxa"/>
          </w:tcPr>
          <w:p w14:paraId="6BA1AEB2" w14:textId="77777777" w:rsidR="00FC0226" w:rsidRPr="00FC0226" w:rsidRDefault="00FC0226" w:rsidP="00FC0226">
            <w:pPr>
              <w:jc w:val="left"/>
              <w:rPr>
                <w:rFonts w:ascii="UD デジタル 教科書体 NK-R" w:eastAsia="UD デジタル 教科書体 NK-R"/>
                <w:sz w:val="28"/>
                <w:szCs w:val="32"/>
              </w:rPr>
            </w:pPr>
          </w:p>
        </w:tc>
      </w:tr>
    </w:tbl>
    <w:p w14:paraId="710FA0BC" w14:textId="77777777" w:rsidR="00016705" w:rsidRDefault="00016705" w:rsidP="00FC0226">
      <w:pPr>
        <w:jc w:val="left"/>
        <w:rPr>
          <w:rFonts w:ascii="UD デジタル 教科書体 NK-R" w:eastAsia="UD デジタル 教科書体 NK-R"/>
          <w:u w:val="single"/>
        </w:rPr>
      </w:pPr>
    </w:p>
    <w:p w14:paraId="55B0A625" w14:textId="77777777" w:rsidR="00887C29" w:rsidRDefault="00142065" w:rsidP="00FC0226">
      <w:pPr>
        <w:jc w:val="left"/>
        <w:rPr>
          <w:rFonts w:ascii="UD デジタル 教科書体 NK-R" w:eastAsia="UD デジタル 教科書体 NK-R"/>
        </w:rPr>
      </w:pPr>
      <w:r w:rsidRPr="00142065">
        <w:rPr>
          <w:rFonts w:ascii="UD デジタル 教科書体 NK-R" w:eastAsia="UD デジタル 教科書体 NK-R" w:hint="eastAsia"/>
        </w:rPr>
        <w:t>●ほっぷホームページ【使用上のお願いとご案内】【施設案内】【ご利用の流れ】を確認の上</w:t>
      </w:r>
    </w:p>
    <w:p w14:paraId="152EDA08" w14:textId="117598CA" w:rsidR="00016705" w:rsidRDefault="00142065" w:rsidP="00EC51E5">
      <w:pPr>
        <w:ind w:firstLineChars="100" w:firstLine="210"/>
        <w:jc w:val="left"/>
        <w:rPr>
          <w:rFonts w:ascii="UD デジタル 教科書体 NK-R" w:eastAsia="UD デジタル 教科書体 NK-R"/>
        </w:rPr>
      </w:pPr>
      <w:r w:rsidRPr="00142065">
        <w:rPr>
          <w:rFonts w:ascii="UD デジタル 教科書体 NK-R" w:eastAsia="UD デジタル 教科書体 NK-R" w:hint="eastAsia"/>
        </w:rPr>
        <w:t>ご記入ください。</w:t>
      </w:r>
    </w:p>
    <w:p w14:paraId="48EFF415" w14:textId="33818EAA" w:rsidR="00016705" w:rsidRDefault="00016705" w:rsidP="00887C29">
      <w:pPr>
        <w:ind w:firstLineChars="100" w:firstLine="210"/>
        <w:jc w:val="left"/>
        <w:rPr>
          <w:rFonts w:ascii="UD デジタル 教科書体 NK-R" w:eastAsia="UD デジタル 教科書体 NK-R"/>
        </w:rPr>
      </w:pPr>
      <w:r>
        <w:rPr>
          <w:rFonts w:ascii="UD デジタル 教科書体 NK-R" w:eastAsia="UD デジタル 教科書体 NK-R" w:hint="eastAsia"/>
        </w:rPr>
        <w:t>（確認をしましたらチェック</w:t>
      </w:r>
      <w:r>
        <w:rPr>
          <w:rFonts w:ascii="Segoe UI Symbol" w:eastAsia="UD デジタル 教科書体 NK-R" w:hAnsi="Segoe UI Symbol" w:cs="Segoe UI Symbol" w:hint="eastAsia"/>
        </w:rPr>
        <w:t>☑をしてください）</w:t>
      </w:r>
    </w:p>
    <w:p w14:paraId="6234892A" w14:textId="15BD1AD3" w:rsidR="00016705" w:rsidRPr="00206258" w:rsidRDefault="00016705" w:rsidP="00206258">
      <w:pPr>
        <w:pStyle w:val="a4"/>
        <w:numPr>
          <w:ilvl w:val="0"/>
          <w:numId w:val="1"/>
        </w:numPr>
        <w:ind w:leftChars="0"/>
        <w:jc w:val="left"/>
        <w:rPr>
          <w:rFonts w:ascii="UD デジタル 教科書体 NK-R" w:eastAsia="UD デジタル 教科書体 NK-R" w:hint="eastAsia"/>
        </w:rPr>
      </w:pPr>
      <w:r w:rsidRPr="00016705">
        <w:rPr>
          <w:rFonts w:ascii="UD デジタル 教科書体 NK-R" w:eastAsia="UD デジタル 教科書体 NK-R" w:hint="eastAsia"/>
        </w:rPr>
        <w:t>【使用上のお願いとご案内】【施設案内】【</w:t>
      </w:r>
      <w:r>
        <w:rPr>
          <w:rFonts w:ascii="UD デジタル 教科書体 NK-R" w:eastAsia="UD デジタル 教科書体 NK-R" w:hint="eastAsia"/>
        </w:rPr>
        <w:t>ご利用の流れ】を確認しました。</w:t>
      </w:r>
      <w:bookmarkStart w:id="0" w:name="_GoBack"/>
      <w:bookmarkEnd w:id="0"/>
    </w:p>
    <w:tbl>
      <w:tblPr>
        <w:tblStyle w:val="a3"/>
        <w:tblW w:w="0" w:type="auto"/>
        <w:tblLook w:val="04A0" w:firstRow="1" w:lastRow="0" w:firstColumn="1" w:lastColumn="0" w:noHBand="0" w:noVBand="1"/>
      </w:tblPr>
      <w:tblGrid>
        <w:gridCol w:w="1696"/>
        <w:gridCol w:w="6798"/>
      </w:tblGrid>
      <w:tr w:rsidR="008820A4" w:rsidRPr="008820A4" w14:paraId="72AF6563" w14:textId="77777777" w:rsidTr="008820A4">
        <w:trPr>
          <w:trHeight w:val="630"/>
        </w:trPr>
        <w:tc>
          <w:tcPr>
            <w:tcW w:w="1696" w:type="dxa"/>
          </w:tcPr>
          <w:p w14:paraId="7F9CC1FC" w14:textId="08EBDF5D" w:rsidR="008820A4" w:rsidRPr="008820A4" w:rsidRDefault="008820A4" w:rsidP="008820A4">
            <w:pPr>
              <w:spacing w:line="480" w:lineRule="auto"/>
              <w:jc w:val="center"/>
              <w:rPr>
                <w:rFonts w:ascii="UD デジタル 教科書体 NK-R" w:eastAsia="UD デジタル 教科書体 NK-R"/>
                <w:sz w:val="24"/>
                <w:szCs w:val="28"/>
              </w:rPr>
            </w:pPr>
            <w:r w:rsidRPr="008820A4">
              <w:rPr>
                <w:rFonts w:ascii="UD デジタル 教科書体 NK-R" w:eastAsia="UD デジタル 教科書体 NK-R" w:hint="eastAsia"/>
                <w:sz w:val="24"/>
                <w:szCs w:val="28"/>
              </w:rPr>
              <w:t>利用室名</w:t>
            </w:r>
          </w:p>
        </w:tc>
        <w:tc>
          <w:tcPr>
            <w:tcW w:w="6798" w:type="dxa"/>
          </w:tcPr>
          <w:p w14:paraId="3BCAEB3D" w14:textId="77777777" w:rsidR="008820A4" w:rsidRPr="008820A4" w:rsidRDefault="008820A4" w:rsidP="008820A4">
            <w:pPr>
              <w:spacing w:line="480" w:lineRule="auto"/>
              <w:jc w:val="left"/>
              <w:rPr>
                <w:rFonts w:ascii="UD デジタル 教科書体 NK-R" w:eastAsia="UD デジタル 教科書体 NK-R"/>
                <w:sz w:val="24"/>
                <w:szCs w:val="28"/>
              </w:rPr>
            </w:pPr>
          </w:p>
        </w:tc>
      </w:tr>
      <w:tr w:rsidR="008820A4" w:rsidRPr="008820A4" w14:paraId="2CAAE30E" w14:textId="77777777" w:rsidTr="008820A4">
        <w:trPr>
          <w:trHeight w:val="554"/>
        </w:trPr>
        <w:tc>
          <w:tcPr>
            <w:tcW w:w="1696" w:type="dxa"/>
          </w:tcPr>
          <w:p w14:paraId="4DD18C30" w14:textId="6FF0E951" w:rsidR="008820A4" w:rsidRPr="008820A4" w:rsidRDefault="008820A4" w:rsidP="008820A4">
            <w:pPr>
              <w:spacing w:line="480" w:lineRule="auto"/>
              <w:jc w:val="center"/>
              <w:rPr>
                <w:rFonts w:ascii="UD デジタル 教科書体 NK-R" w:eastAsia="UD デジタル 教科書体 NK-R"/>
                <w:sz w:val="24"/>
                <w:szCs w:val="28"/>
              </w:rPr>
            </w:pPr>
            <w:r w:rsidRPr="008820A4">
              <w:rPr>
                <w:rFonts w:ascii="UD デジタル 教科書体 NK-R" w:eastAsia="UD デジタル 教科書体 NK-R" w:hint="eastAsia"/>
                <w:sz w:val="24"/>
                <w:szCs w:val="28"/>
              </w:rPr>
              <w:t>利用年月日</w:t>
            </w:r>
          </w:p>
        </w:tc>
        <w:tc>
          <w:tcPr>
            <w:tcW w:w="6798" w:type="dxa"/>
          </w:tcPr>
          <w:p w14:paraId="7AFBE5C6" w14:textId="2C77074B" w:rsidR="008820A4" w:rsidRPr="008820A4" w:rsidRDefault="008820A4" w:rsidP="008820A4">
            <w:pPr>
              <w:spacing w:line="480" w:lineRule="auto"/>
              <w:jc w:val="left"/>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年　　　　　　　　　　月　　　　　　　　　　日　　　　　（　　　　　）</w:t>
            </w:r>
          </w:p>
        </w:tc>
      </w:tr>
      <w:tr w:rsidR="008820A4" w:rsidRPr="008820A4" w14:paraId="6E65B110" w14:textId="77777777" w:rsidTr="008820A4">
        <w:trPr>
          <w:trHeight w:val="563"/>
        </w:trPr>
        <w:tc>
          <w:tcPr>
            <w:tcW w:w="1696" w:type="dxa"/>
          </w:tcPr>
          <w:p w14:paraId="32D548F5" w14:textId="7D30DF68" w:rsidR="008820A4" w:rsidRPr="008820A4" w:rsidRDefault="008820A4" w:rsidP="008820A4">
            <w:pPr>
              <w:spacing w:line="480" w:lineRule="auto"/>
              <w:jc w:val="center"/>
              <w:rPr>
                <w:rFonts w:ascii="UD デジタル 教科書体 NK-R" w:eastAsia="UD デジタル 教科書体 NK-R"/>
                <w:sz w:val="24"/>
                <w:szCs w:val="28"/>
              </w:rPr>
            </w:pPr>
            <w:r w:rsidRPr="008820A4">
              <w:rPr>
                <w:rFonts w:ascii="UD デジタル 教科書体 NK-R" w:eastAsia="UD デジタル 教科書体 NK-R" w:hint="eastAsia"/>
                <w:sz w:val="24"/>
                <w:szCs w:val="28"/>
              </w:rPr>
              <w:t>利用時間</w:t>
            </w:r>
          </w:p>
        </w:tc>
        <w:tc>
          <w:tcPr>
            <w:tcW w:w="6798" w:type="dxa"/>
          </w:tcPr>
          <w:p w14:paraId="3B5CB3AC" w14:textId="43FA997E" w:rsidR="008820A4" w:rsidRPr="008820A4" w:rsidRDefault="008820A4" w:rsidP="008820A4">
            <w:pPr>
              <w:spacing w:line="480" w:lineRule="auto"/>
              <w:jc w:val="left"/>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時　　　　　　　　　　分　　　　　～　　　　　　　　　　時　　　　　　　　　　分</w:t>
            </w:r>
          </w:p>
        </w:tc>
      </w:tr>
      <w:tr w:rsidR="008820A4" w:rsidRPr="008820A4" w14:paraId="630C1294" w14:textId="77777777" w:rsidTr="008820A4">
        <w:trPr>
          <w:trHeight w:val="571"/>
        </w:trPr>
        <w:tc>
          <w:tcPr>
            <w:tcW w:w="1696" w:type="dxa"/>
          </w:tcPr>
          <w:p w14:paraId="4E469C03" w14:textId="5EABB488" w:rsidR="008820A4" w:rsidRPr="008820A4" w:rsidRDefault="008820A4" w:rsidP="008820A4">
            <w:pPr>
              <w:spacing w:line="480" w:lineRule="auto"/>
              <w:jc w:val="center"/>
              <w:rPr>
                <w:rFonts w:ascii="UD デジタル 教科書体 NK-R" w:eastAsia="UD デジタル 教科書体 NK-R"/>
                <w:sz w:val="24"/>
                <w:szCs w:val="28"/>
              </w:rPr>
            </w:pPr>
            <w:r w:rsidRPr="008820A4">
              <w:rPr>
                <w:rFonts w:ascii="UD デジタル 教科書体 NK-R" w:eastAsia="UD デジタル 教科書体 NK-R" w:hint="eastAsia"/>
                <w:sz w:val="24"/>
                <w:szCs w:val="28"/>
              </w:rPr>
              <w:t>利用予定人数</w:t>
            </w:r>
          </w:p>
        </w:tc>
        <w:tc>
          <w:tcPr>
            <w:tcW w:w="6798" w:type="dxa"/>
          </w:tcPr>
          <w:p w14:paraId="05DBF9D5" w14:textId="4A0ABE40" w:rsidR="008820A4" w:rsidRPr="008820A4" w:rsidRDefault="008820A4" w:rsidP="008820A4">
            <w:pPr>
              <w:spacing w:line="480" w:lineRule="auto"/>
              <w:jc w:val="left"/>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名　　　　　</w:t>
            </w:r>
            <w:r w:rsidR="00016705">
              <w:rPr>
                <w:rFonts w:ascii="UD デジタル 教科書体 NK-R" w:eastAsia="UD デジタル 教科書体 NK-R" w:hint="eastAsia"/>
                <w:sz w:val="24"/>
                <w:szCs w:val="28"/>
              </w:rPr>
              <w:t xml:space="preserve">（大人　　　　　 名 </w:t>
            </w:r>
            <w:r w:rsidR="00016705">
              <w:rPr>
                <w:rFonts w:ascii="UD デジタル 教科書体 NK-R" w:eastAsia="UD デジタル 教科書体 NK-R"/>
                <w:sz w:val="24"/>
                <w:szCs w:val="28"/>
              </w:rPr>
              <w:t xml:space="preserve">  </w:t>
            </w:r>
            <w:r w:rsidR="00016705">
              <w:rPr>
                <w:rFonts w:ascii="UD デジタル 教科書体 NK-R" w:eastAsia="UD デジタル 教科書体 NK-R" w:hint="eastAsia"/>
                <w:sz w:val="24"/>
                <w:szCs w:val="28"/>
              </w:rPr>
              <w:t>/</w:t>
            </w:r>
            <w:r w:rsidR="00016705">
              <w:rPr>
                <w:rFonts w:ascii="UD デジタル 教科書体 NK-R" w:eastAsia="UD デジタル 教科書体 NK-R"/>
                <w:sz w:val="24"/>
                <w:szCs w:val="28"/>
              </w:rPr>
              <w:t xml:space="preserve">   </w:t>
            </w:r>
            <w:r w:rsidR="00016705">
              <w:rPr>
                <w:rFonts w:ascii="UD デジタル 教科書体 NK-R" w:eastAsia="UD デジタル 教科書体 NK-R" w:hint="eastAsia"/>
                <w:sz w:val="24"/>
                <w:szCs w:val="28"/>
              </w:rPr>
              <w:t>子ども　　　　 　名）</w:t>
            </w:r>
          </w:p>
        </w:tc>
      </w:tr>
      <w:tr w:rsidR="00016705" w:rsidRPr="008820A4" w14:paraId="11710FE1" w14:textId="77777777" w:rsidTr="008820A4">
        <w:trPr>
          <w:trHeight w:val="571"/>
        </w:trPr>
        <w:tc>
          <w:tcPr>
            <w:tcW w:w="1696" w:type="dxa"/>
          </w:tcPr>
          <w:p w14:paraId="7C12B2E7" w14:textId="3638A49C" w:rsidR="00016705" w:rsidRPr="008820A4" w:rsidRDefault="00016705" w:rsidP="008820A4">
            <w:pPr>
              <w:spacing w:line="480" w:lineRule="auto"/>
              <w:jc w:val="center"/>
              <w:rPr>
                <w:rFonts w:ascii="UD デジタル 教科書体 NK-R" w:eastAsia="UD デジタル 教科書体 NK-R"/>
                <w:sz w:val="24"/>
                <w:szCs w:val="28"/>
              </w:rPr>
            </w:pPr>
            <w:r>
              <w:rPr>
                <w:rFonts w:ascii="UD デジタル 教科書体 NK-R" w:eastAsia="UD デジタル 教科書体 NK-R" w:hint="eastAsia"/>
                <w:sz w:val="24"/>
                <w:szCs w:val="28"/>
              </w:rPr>
              <w:t>利用目的</w:t>
            </w:r>
          </w:p>
        </w:tc>
        <w:tc>
          <w:tcPr>
            <w:tcW w:w="6798" w:type="dxa"/>
          </w:tcPr>
          <w:p w14:paraId="176259AC" w14:textId="77777777" w:rsidR="00016705" w:rsidRDefault="00016705" w:rsidP="008820A4">
            <w:pPr>
              <w:spacing w:line="480" w:lineRule="auto"/>
              <w:jc w:val="left"/>
              <w:rPr>
                <w:rFonts w:ascii="UD デジタル 教科書体 NK-R" w:eastAsia="UD デジタル 教科書体 NK-R"/>
                <w:sz w:val="24"/>
                <w:szCs w:val="28"/>
              </w:rPr>
            </w:pPr>
          </w:p>
          <w:p w14:paraId="74663E4D" w14:textId="77777777" w:rsidR="00016705" w:rsidRDefault="00016705" w:rsidP="008820A4">
            <w:pPr>
              <w:spacing w:line="480" w:lineRule="auto"/>
              <w:jc w:val="left"/>
              <w:rPr>
                <w:rFonts w:ascii="UD デジタル 教科書体 NK-R" w:eastAsia="UD デジタル 教科書体 NK-R"/>
                <w:sz w:val="24"/>
                <w:szCs w:val="28"/>
              </w:rPr>
            </w:pPr>
          </w:p>
        </w:tc>
      </w:tr>
    </w:tbl>
    <w:p w14:paraId="564E605F" w14:textId="4B20AD6D" w:rsidR="00887C29" w:rsidRDefault="00142065" w:rsidP="00887C29">
      <w:pPr>
        <w:jc w:val="left"/>
        <w:rPr>
          <w:rFonts w:ascii="UD デジタル 教科書体 NK-R" w:eastAsia="UD デジタル 教科書体 NK-R"/>
        </w:rPr>
      </w:pPr>
      <w:r>
        <w:rPr>
          <w:rFonts w:ascii="UD デジタル 教科書体 NK-R" w:eastAsia="UD デジタル 教科書体 NK-R" w:hint="eastAsia"/>
        </w:rPr>
        <w:t>※ご記入いただいた個人情報は同意なく第三者に提供することはありません。</w:t>
      </w:r>
    </w:p>
    <w:p w14:paraId="330A8B7B" w14:textId="55AC46BC" w:rsidR="00EA13A0" w:rsidRDefault="00206258" w:rsidP="00887C29">
      <w:pPr>
        <w:jc w:val="left"/>
        <w:rPr>
          <w:rFonts w:ascii="UD デジタル 教科書体 NK-R" w:eastAsia="UD デジタル 教科書体 NK-R" w:hint="eastAsia"/>
        </w:rPr>
      </w:pPr>
      <w:r>
        <w:rPr>
          <w:rFonts w:ascii="UD デジタル 教科書体 NK-R" w:eastAsia="UD デジタル 教科書体 NK-R"/>
        </w:rPr>
        <w:t>※</w:t>
      </w:r>
      <w:r>
        <w:rPr>
          <w:rFonts w:ascii="UD デジタル 教科書体 NK-R" w:eastAsia="UD デジタル 教科書体 NK-R"/>
        </w:rPr>
        <w:t>利用目的によってはご利用をお断りすることがございますので、ご了承ください。</w:t>
      </w:r>
    </w:p>
    <w:p w14:paraId="16C821C7" w14:textId="3FA9F9AD" w:rsidR="008820A4" w:rsidRPr="008820A4" w:rsidRDefault="00016705" w:rsidP="00887C29">
      <w:pPr>
        <w:jc w:val="lef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9264" behindDoc="0" locked="0" layoutInCell="1" allowOverlap="1" wp14:anchorId="087FAED7" wp14:editId="5641660D">
                <wp:simplePos x="0" y="0"/>
                <wp:positionH relativeFrom="margin">
                  <wp:posOffset>2609215</wp:posOffset>
                </wp:positionH>
                <wp:positionV relativeFrom="paragraph">
                  <wp:posOffset>25400</wp:posOffset>
                </wp:positionV>
                <wp:extent cx="2790825" cy="1323975"/>
                <wp:effectExtent l="0" t="0" r="28575" b="28575"/>
                <wp:wrapNone/>
                <wp:docPr id="1735751741" name="四角形: 角を丸くする 1"/>
                <wp:cNvGraphicFramePr/>
                <a:graphic xmlns:a="http://schemas.openxmlformats.org/drawingml/2006/main">
                  <a:graphicData uri="http://schemas.microsoft.com/office/word/2010/wordprocessingShape">
                    <wps:wsp>
                      <wps:cNvSpPr/>
                      <wps:spPr>
                        <a:xfrm>
                          <a:off x="0" y="0"/>
                          <a:ext cx="2790825" cy="1323975"/>
                        </a:xfrm>
                        <a:prstGeom prst="roundRect">
                          <a:avLst/>
                        </a:prstGeom>
                        <a:noFill/>
                        <a:ln>
                          <a:prstDash val="sysDot"/>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219033472">
                                <a:custGeom>
                                  <a:avLst/>
                                  <a:gdLst>
                                    <a:gd name="connsiteX0" fmla="*/ 0 w 3286125"/>
                                    <a:gd name="connsiteY0" fmla="*/ 152403 h 914400"/>
                                    <a:gd name="connsiteX1" fmla="*/ 152403 w 3286125"/>
                                    <a:gd name="connsiteY1" fmla="*/ 0 h 914400"/>
                                    <a:gd name="connsiteX2" fmla="*/ 808293 w 3286125"/>
                                    <a:gd name="connsiteY2" fmla="*/ 0 h 914400"/>
                                    <a:gd name="connsiteX3" fmla="*/ 1374744 w 3286125"/>
                                    <a:gd name="connsiteY3" fmla="*/ 0 h 914400"/>
                                    <a:gd name="connsiteX4" fmla="*/ 1911381 w 3286125"/>
                                    <a:gd name="connsiteY4" fmla="*/ 0 h 914400"/>
                                    <a:gd name="connsiteX5" fmla="*/ 2537458 w 3286125"/>
                                    <a:gd name="connsiteY5" fmla="*/ 0 h 914400"/>
                                    <a:gd name="connsiteX6" fmla="*/ 3133722 w 3286125"/>
                                    <a:gd name="connsiteY6" fmla="*/ 0 h 914400"/>
                                    <a:gd name="connsiteX7" fmla="*/ 3286125 w 3286125"/>
                                    <a:gd name="connsiteY7" fmla="*/ 152403 h 914400"/>
                                    <a:gd name="connsiteX8" fmla="*/ 3286125 w 3286125"/>
                                    <a:gd name="connsiteY8" fmla="*/ 457200 h 914400"/>
                                    <a:gd name="connsiteX9" fmla="*/ 3286125 w 3286125"/>
                                    <a:gd name="connsiteY9" fmla="*/ 761997 h 914400"/>
                                    <a:gd name="connsiteX10" fmla="*/ 3133722 w 3286125"/>
                                    <a:gd name="connsiteY10" fmla="*/ 914400 h 914400"/>
                                    <a:gd name="connsiteX11" fmla="*/ 2507645 w 3286125"/>
                                    <a:gd name="connsiteY11" fmla="*/ 914400 h 914400"/>
                                    <a:gd name="connsiteX12" fmla="*/ 1851755 w 3286125"/>
                                    <a:gd name="connsiteY12" fmla="*/ 914400 h 914400"/>
                                    <a:gd name="connsiteX13" fmla="*/ 1195865 w 3286125"/>
                                    <a:gd name="connsiteY13" fmla="*/ 914400 h 914400"/>
                                    <a:gd name="connsiteX14" fmla="*/ 152403 w 3286125"/>
                                    <a:gd name="connsiteY14" fmla="*/ 914400 h 914400"/>
                                    <a:gd name="connsiteX15" fmla="*/ 0 w 3286125"/>
                                    <a:gd name="connsiteY15" fmla="*/ 761997 h 914400"/>
                                    <a:gd name="connsiteX16" fmla="*/ 0 w 3286125"/>
                                    <a:gd name="connsiteY16" fmla="*/ 451104 h 914400"/>
                                    <a:gd name="connsiteX17" fmla="*/ 0 w 3286125"/>
                                    <a:gd name="connsiteY17" fmla="*/ 152403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86125" h="914400" extrusionOk="0">
                                      <a:moveTo>
                                        <a:pt x="0" y="152403"/>
                                      </a:moveTo>
                                      <a:cubicBezTo>
                                        <a:pt x="-3817" y="65879"/>
                                        <a:pt x="55279" y="4862"/>
                                        <a:pt x="152403" y="0"/>
                                      </a:cubicBezTo>
                                      <a:cubicBezTo>
                                        <a:pt x="359999" y="-63306"/>
                                        <a:pt x="675573" y="49483"/>
                                        <a:pt x="808293" y="0"/>
                                      </a:cubicBezTo>
                                      <a:cubicBezTo>
                                        <a:pt x="941013" y="-49483"/>
                                        <a:pt x="1234474" y="24526"/>
                                        <a:pt x="1374744" y="0"/>
                                      </a:cubicBezTo>
                                      <a:cubicBezTo>
                                        <a:pt x="1515014" y="-24526"/>
                                        <a:pt x="1707397" y="19001"/>
                                        <a:pt x="1911381" y="0"/>
                                      </a:cubicBezTo>
                                      <a:cubicBezTo>
                                        <a:pt x="2115365" y="-19001"/>
                                        <a:pt x="2243362" y="34080"/>
                                        <a:pt x="2537458" y="0"/>
                                      </a:cubicBezTo>
                                      <a:cubicBezTo>
                                        <a:pt x="2831554" y="-34080"/>
                                        <a:pt x="2837428" y="51545"/>
                                        <a:pt x="3133722" y="0"/>
                                      </a:cubicBezTo>
                                      <a:cubicBezTo>
                                        <a:pt x="3223399" y="-8962"/>
                                        <a:pt x="3279654" y="73920"/>
                                        <a:pt x="3286125" y="152403"/>
                                      </a:cubicBezTo>
                                      <a:cubicBezTo>
                                        <a:pt x="3293200" y="225911"/>
                                        <a:pt x="3258202" y="387794"/>
                                        <a:pt x="3286125" y="457200"/>
                                      </a:cubicBezTo>
                                      <a:cubicBezTo>
                                        <a:pt x="3314048" y="526606"/>
                                        <a:pt x="3283747" y="611946"/>
                                        <a:pt x="3286125" y="761997"/>
                                      </a:cubicBezTo>
                                      <a:cubicBezTo>
                                        <a:pt x="3283590" y="846022"/>
                                        <a:pt x="3224673" y="895805"/>
                                        <a:pt x="3133722" y="914400"/>
                                      </a:cubicBezTo>
                                      <a:cubicBezTo>
                                        <a:pt x="2862198" y="970747"/>
                                        <a:pt x="2737867" y="876794"/>
                                        <a:pt x="2507645" y="914400"/>
                                      </a:cubicBezTo>
                                      <a:cubicBezTo>
                                        <a:pt x="2277423" y="952006"/>
                                        <a:pt x="2114243" y="847900"/>
                                        <a:pt x="1851755" y="914400"/>
                                      </a:cubicBezTo>
                                      <a:cubicBezTo>
                                        <a:pt x="1589267" y="980900"/>
                                        <a:pt x="1432791" y="884568"/>
                                        <a:pt x="1195865" y="914400"/>
                                      </a:cubicBezTo>
                                      <a:cubicBezTo>
                                        <a:pt x="958939" y="944232"/>
                                        <a:pt x="486127" y="903729"/>
                                        <a:pt x="152403" y="914400"/>
                                      </a:cubicBezTo>
                                      <a:cubicBezTo>
                                        <a:pt x="56223" y="903085"/>
                                        <a:pt x="-6157" y="836962"/>
                                        <a:pt x="0" y="761997"/>
                                      </a:cubicBezTo>
                                      <a:cubicBezTo>
                                        <a:pt x="-25775" y="683023"/>
                                        <a:pt x="33454" y="543021"/>
                                        <a:pt x="0" y="451104"/>
                                      </a:cubicBezTo>
                                      <a:cubicBezTo>
                                        <a:pt x="-33454" y="359187"/>
                                        <a:pt x="378" y="229618"/>
                                        <a:pt x="0" y="152403"/>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510B4108" w14:textId="09574E35" w:rsidR="00142065" w:rsidRDefault="00142065" w:rsidP="00142065">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Pr="00142065">
                              <w:rPr>
                                <w:rFonts w:ascii="UD デジタル 教科書体 NK-R" w:eastAsia="UD デジタル 教科書体 NK-R" w:hint="eastAsia"/>
                                <w:color w:val="000000" w:themeColor="text1"/>
                              </w:rPr>
                              <w:t>お申込み・お問合せ</w:t>
                            </w:r>
                            <w:r>
                              <w:rPr>
                                <w:rFonts w:ascii="UD デジタル 教科書体 NK-R" w:eastAsia="UD デジタル 教科書体 NK-R" w:hint="eastAsia"/>
                                <w:color w:val="000000" w:themeColor="text1"/>
                              </w:rPr>
                              <w:t>】</w:t>
                            </w:r>
                          </w:p>
                          <w:p w14:paraId="7CE0B816" w14:textId="37E0B82F" w:rsidR="00142065" w:rsidRDefault="00142065" w:rsidP="00142065">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富山県発達障害者支援センター「ほっぷ」</w:t>
                            </w:r>
                          </w:p>
                          <w:p w14:paraId="179BF864" w14:textId="4FDB4160" w:rsidR="00142065" w:rsidRDefault="00142065" w:rsidP="00142065">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Mail:</w:t>
                            </w:r>
                            <w:r>
                              <w:rPr>
                                <w:rFonts w:ascii="UD デジタル 教科書体 NK-R" w:eastAsia="UD デジタル 教科書体 NK-R"/>
                                <w:color w:val="000000" w:themeColor="text1"/>
                              </w:rPr>
                              <w:t>hop@toyama-reha.or.jp</w:t>
                            </w:r>
                          </w:p>
                          <w:p w14:paraId="2C446786" w14:textId="22DF02CA" w:rsidR="00142065" w:rsidRDefault="00142065" w:rsidP="00142065">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F</w:t>
                            </w:r>
                            <w:r>
                              <w:rPr>
                                <w:rFonts w:ascii="UD デジタル 教科書体 NK-R" w:eastAsia="UD デジタル 教科書体 NK-R"/>
                                <w:color w:val="000000" w:themeColor="text1"/>
                              </w:rPr>
                              <w:t>AX:076-438-8411</w:t>
                            </w:r>
                          </w:p>
                          <w:p w14:paraId="588F67C1" w14:textId="77777777" w:rsidR="00142065" w:rsidRDefault="00142065" w:rsidP="00142065">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TEL：076-438-8415</w:t>
                            </w:r>
                          </w:p>
                          <w:p w14:paraId="6EA308CE" w14:textId="77777777" w:rsidR="00142065" w:rsidRDefault="00142065" w:rsidP="00142065">
                            <w:pPr>
                              <w:jc w:val="center"/>
                              <w:rPr>
                                <w:rFonts w:ascii="UD デジタル 教科書体 NK-R" w:eastAsia="UD デジタル 教科書体 NK-R"/>
                                <w:color w:val="000000" w:themeColor="text1"/>
                              </w:rPr>
                            </w:pPr>
                          </w:p>
                          <w:p w14:paraId="0F601B6F" w14:textId="77777777" w:rsidR="00142065" w:rsidRPr="00142065" w:rsidRDefault="00142065" w:rsidP="00142065">
                            <w:pPr>
                              <w:jc w:val="center"/>
                              <w:rPr>
                                <w:rFonts w:ascii="UD デジタル 教科書体 NK-R" w:eastAsia="UD デジタル 教科書体 NK-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7FAED7" id="四角形: 角を丸くする 1" o:spid="_x0000_s1026" style="position:absolute;margin-left:205.45pt;margin-top:2pt;width:219.75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" filled="f" strokecolor="#09101d [484]" strokeweight="1pt">
                <v:stroke dashstyle="1 1" joinstyle="miter"/>
                <v:textbox>
                  <w:txbxContent>
                    <w:p w14:paraId="510B4108" w14:textId="09574E35" w:rsidR="00142065" w:rsidRDefault="00142065" w:rsidP="00142065">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Pr="00142065">
                        <w:rPr>
                          <w:rFonts w:ascii="UD デジタル 教科書体 NK-R" w:eastAsia="UD デジタル 教科書体 NK-R" w:hint="eastAsia"/>
                          <w:color w:val="000000" w:themeColor="text1"/>
                        </w:rPr>
                        <w:t>お申込み・お問合せ</w:t>
                      </w:r>
                      <w:r>
                        <w:rPr>
                          <w:rFonts w:ascii="UD デジタル 教科書体 NK-R" w:eastAsia="UD デジタル 教科書体 NK-R" w:hint="eastAsia"/>
                          <w:color w:val="000000" w:themeColor="text1"/>
                        </w:rPr>
                        <w:t>】</w:t>
                      </w:r>
                    </w:p>
                    <w:p w14:paraId="7CE0B816" w14:textId="37E0B82F" w:rsidR="00142065" w:rsidRDefault="00142065" w:rsidP="00142065">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富山県発達障害者支援センター「ほっぷ」</w:t>
                      </w:r>
                    </w:p>
                    <w:p w14:paraId="179BF864" w14:textId="4FDB4160" w:rsidR="00142065" w:rsidRDefault="00142065" w:rsidP="00142065">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Mail:</w:t>
                      </w:r>
                      <w:r>
                        <w:rPr>
                          <w:rFonts w:ascii="UD デジタル 教科書体 NK-R" w:eastAsia="UD デジタル 教科書体 NK-R"/>
                          <w:color w:val="000000" w:themeColor="text1"/>
                        </w:rPr>
                        <w:t>hop@toyama-reha.or.jp</w:t>
                      </w:r>
                    </w:p>
                    <w:p w14:paraId="2C446786" w14:textId="22DF02CA" w:rsidR="00142065" w:rsidRDefault="00142065" w:rsidP="00142065">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F</w:t>
                      </w:r>
                      <w:r>
                        <w:rPr>
                          <w:rFonts w:ascii="UD デジタル 教科書体 NK-R" w:eastAsia="UD デジタル 教科書体 NK-R"/>
                          <w:color w:val="000000" w:themeColor="text1"/>
                        </w:rPr>
                        <w:t>AX:076-438-8411</w:t>
                      </w:r>
                    </w:p>
                    <w:p w14:paraId="588F67C1" w14:textId="77777777" w:rsidR="00142065" w:rsidRDefault="00142065" w:rsidP="00142065">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TEL：076-438-8415</w:t>
                      </w:r>
                    </w:p>
                    <w:p w14:paraId="6EA308CE" w14:textId="77777777" w:rsidR="00142065" w:rsidRDefault="00142065" w:rsidP="00142065">
                      <w:pPr>
                        <w:jc w:val="center"/>
                        <w:rPr>
                          <w:rFonts w:ascii="UD デジタル 教科書体 NK-R" w:eastAsia="UD デジタル 教科書体 NK-R"/>
                          <w:color w:val="000000" w:themeColor="text1"/>
                        </w:rPr>
                      </w:pPr>
                    </w:p>
                    <w:p w14:paraId="0F601B6F" w14:textId="77777777" w:rsidR="00142065" w:rsidRPr="00142065" w:rsidRDefault="00142065" w:rsidP="00142065">
                      <w:pPr>
                        <w:jc w:val="center"/>
                        <w:rPr>
                          <w:rFonts w:ascii="UD デジタル 教科書体 NK-R" w:eastAsia="UD デジタル 教科書体 NK-R"/>
                          <w:color w:val="000000" w:themeColor="text1"/>
                        </w:rPr>
                      </w:pPr>
                    </w:p>
                  </w:txbxContent>
                </v:textbox>
                <w10:wrap anchorx="margin"/>
              </v:roundrect>
            </w:pict>
          </mc:Fallback>
        </mc:AlternateContent>
      </w:r>
    </w:p>
    <w:sectPr w:rsidR="008820A4" w:rsidRPr="008820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E5D7B"/>
    <w:multiLevelType w:val="hybridMultilevel"/>
    <w:tmpl w:val="9774A93A"/>
    <w:lvl w:ilvl="0" w:tplc="1C08D396">
      <w:numFmt w:val="bullet"/>
      <w:lvlText w:val="□"/>
      <w:lvlJc w:val="left"/>
      <w:pPr>
        <w:ind w:left="57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E7"/>
    <w:rsid w:val="00016705"/>
    <w:rsid w:val="00142065"/>
    <w:rsid w:val="00206258"/>
    <w:rsid w:val="008820A4"/>
    <w:rsid w:val="00887C29"/>
    <w:rsid w:val="00AB6CE7"/>
    <w:rsid w:val="00DF5A61"/>
    <w:rsid w:val="00EA13A0"/>
    <w:rsid w:val="00EC51E5"/>
    <w:rsid w:val="00FC0226"/>
    <w:rsid w:val="00FE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530717"/>
  <w15:chartTrackingRefBased/>
  <w15:docId w15:val="{AEE88062-55DA-439F-80D5-5559B13E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67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hop5</dc:creator>
  <cp:keywords/>
  <dc:description/>
  <cp:lastModifiedBy>hop</cp:lastModifiedBy>
  <cp:revision>6</cp:revision>
  <dcterms:created xsi:type="dcterms:W3CDTF">2024-01-25T06:57:00Z</dcterms:created>
  <dcterms:modified xsi:type="dcterms:W3CDTF">2024-01-31T00:50:00Z</dcterms:modified>
</cp:coreProperties>
</file>